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2C39E8">
        <w:rPr>
          <w:sz w:val="32"/>
          <w:szCs w:val="32"/>
        </w:rPr>
        <w:t>Business Intelligence</w:t>
      </w:r>
      <w:r w:rsidR="00B464F3">
        <w:rPr>
          <w:sz w:val="32"/>
          <w:szCs w:val="32"/>
        </w:rPr>
        <w:t xml:space="preserve"> </w:t>
      </w:r>
      <w:r w:rsidR="008F57CB">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D079C9">
        <w:rPr>
          <w:b/>
          <w:sz w:val="24"/>
          <w:szCs w:val="24"/>
        </w:rPr>
        <w:t xml:space="preserve">MCSA: </w:t>
      </w:r>
      <w:r w:rsidR="002C39E8">
        <w:rPr>
          <w:b/>
          <w:sz w:val="24"/>
          <w:szCs w:val="24"/>
        </w:rPr>
        <w:t>Business Intelligence</w:t>
      </w:r>
      <w:r w:rsidR="00D079C9">
        <w:rPr>
          <w:b/>
          <w:sz w:val="24"/>
          <w:szCs w:val="24"/>
        </w:rPr>
        <w:t xml:space="preserve"> (1 Cert</w:t>
      </w:r>
      <w:proofErr w:type="gramStart"/>
      <w:r w:rsidR="00D079C9">
        <w:rPr>
          <w:b/>
          <w:sz w:val="24"/>
          <w:szCs w:val="24"/>
        </w:rPr>
        <w:t>)</w:t>
      </w:r>
      <w:proofErr w:type="gramEnd"/>
      <w:r>
        <w:br/>
        <w:t>Number of Days –</w:t>
      </w:r>
      <w:r w:rsidR="00DA5D3C">
        <w:t xml:space="preserve"> </w:t>
      </w:r>
      <w:r w:rsidR="008F57CB">
        <w:t>6</w:t>
      </w:r>
      <w:r>
        <w:t xml:space="preserve"> </w:t>
      </w:r>
      <w:r>
        <w:br/>
        <w:t>Number of Exams –</w:t>
      </w:r>
      <w:r w:rsidR="00DA5D3C">
        <w:t xml:space="preserve"> </w:t>
      </w:r>
      <w:r w:rsidR="008F57CB">
        <w:t>2</w:t>
      </w:r>
      <w:r>
        <w:br/>
        <w:t>Number of Certifications –</w:t>
      </w:r>
      <w:r w:rsidR="00DA5D3C">
        <w:t xml:space="preserve"> </w:t>
      </w:r>
      <w:r w:rsidR="00021C25">
        <w:t>1</w:t>
      </w:r>
      <w:r w:rsidR="00A525A5">
        <w:br/>
        <w:t>Cost - $5,5</w:t>
      </w:r>
      <w:r w:rsidR="00BF4DD5">
        <w:t>95</w:t>
      </w:r>
      <w:r>
        <w:br/>
      </w:r>
    </w:p>
    <w:p w:rsidR="00CE5997" w:rsidRDefault="00CE5997" w:rsidP="00CE5997">
      <w:r>
        <w:t>Certifications:</w:t>
      </w:r>
    </w:p>
    <w:p w:rsidR="00DA5D3C" w:rsidRPr="00DA5D3C" w:rsidRDefault="002C39E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MCSE: Business Intelligence</w:t>
      </w:r>
      <w:r w:rsidR="00DA5D3C">
        <w:rPr>
          <w:rFonts w:asciiTheme="minorHAnsi" w:hAnsiTheme="minorHAnsi" w:cstheme="minorHAnsi"/>
          <w:color w:val="000000"/>
          <w:sz w:val="22"/>
          <w:szCs w:val="22"/>
        </w:rPr>
        <w:br/>
      </w:r>
    </w:p>
    <w:p w:rsidR="00CE5997" w:rsidRDefault="00CE5997" w:rsidP="00CE5997">
      <w:r>
        <w:t>Exams:</w:t>
      </w:r>
    </w:p>
    <w:p w:rsidR="00D079C9" w:rsidRPr="008F57CB" w:rsidRDefault="002C39E8"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70-466</w:t>
      </w:r>
      <w:r w:rsidR="008F57CB">
        <w:rPr>
          <w:rFonts w:eastAsia="Times New Roman" w:cs="Segoe UI"/>
          <w:b/>
          <w:bCs/>
          <w:color w:val="000000" w:themeColor="text1"/>
        </w:rPr>
        <w:t xml:space="preserve">: </w:t>
      </w:r>
      <w:r>
        <w:rPr>
          <w:rFonts w:eastAsia="Times New Roman" w:cs="Segoe UI"/>
          <w:bCs/>
          <w:color w:val="000000" w:themeColor="text1"/>
        </w:rPr>
        <w:t xml:space="preserve">Implementing Data Models and Reports with Microsoft SQL </w:t>
      </w:r>
    </w:p>
    <w:p w:rsidR="00D079C9" w:rsidRPr="00D079C9" w:rsidRDefault="002C39E8"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70-467</w:t>
      </w:r>
      <w:r w:rsidR="00D079C9" w:rsidRPr="00D079C9">
        <w:rPr>
          <w:rFonts w:eastAsia="Times New Roman" w:cs="Segoe UI"/>
          <w:b/>
          <w:bCs/>
          <w:color w:val="000000" w:themeColor="text1"/>
        </w:rPr>
        <w:t>: </w:t>
      </w:r>
      <w:r>
        <w:rPr>
          <w:rFonts w:eastAsia="Times New Roman" w:cs="Segoe UI"/>
          <w:color w:val="000000" w:themeColor="text1"/>
        </w:rPr>
        <w:t>Designing Business Intelligence Solutions with Microsoft SQL Server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Pr="00115404" w:rsidRDefault="008F57CB" w:rsidP="00115404">
      <w:pPr>
        <w:spacing w:after="225" w:line="240" w:lineRule="auto"/>
        <w:rPr>
          <w:rFonts w:eastAsia="Times New Roman" w:cs="Segoe UI"/>
          <w:color w:val="000000" w:themeColor="text1"/>
        </w:rPr>
      </w:pPr>
      <w:r>
        <w:rPr>
          <w:rFonts w:ascii="Segoe UI" w:hAnsi="Segoe UI" w:cs="Segoe UI"/>
          <w:color w:val="333333"/>
          <w:sz w:val="20"/>
          <w:szCs w:val="20"/>
          <w:shd w:val="clear" w:color="auto" w:fill="FFFFFF"/>
        </w:rPr>
        <w:t>The MCSE Data Platform certification boot camp is a 6 day comprehensive deep dive into the SQL Server covering topics such as implementing, developing and designing. This instructor led face to face training camp will teach you the skills needed to support a Data Platform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1: Introduction to Business Intelligence and Data Modeling</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As a SQL Server database professional, you may be required to participate in, or perhaps even lead, a project with the aim of implementing an effective enterprise BI solution. Therefore, it is important that you have a good understanding of the various elements that comprise a BI solution, the business and IT personnel typically involved in a BI project, and the Microsoft products that you can use to implement the solution.</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Business Intelligence</w:t>
      </w:r>
    </w:p>
    <w:p w:rsidR="002C39E8" w:rsidRPr="002C39E8" w:rsidRDefault="002C39E8" w:rsidP="00B96917">
      <w:pPr>
        <w:numPr>
          <w:ilvl w:val="0"/>
          <w:numId w:val="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The Microsoft Enterprise BI Platform</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Exploring a BI Solution</w:t>
      </w:r>
    </w:p>
    <w:p w:rsidR="002C39E8" w:rsidRPr="002C39E8" w:rsidRDefault="002C39E8" w:rsidP="002C39E8">
      <w:pPr>
        <w:spacing w:after="0" w:line="338" w:lineRule="atLeast"/>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2"/>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the elements of a typical BI solution.</w:t>
      </w:r>
    </w:p>
    <w:p w:rsidR="002C39E8" w:rsidRPr="002C39E8" w:rsidRDefault="002C39E8" w:rsidP="00B96917">
      <w:pPr>
        <w:numPr>
          <w:ilvl w:val="0"/>
          <w:numId w:val="2"/>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Select appropriate Microsoft technologies for a BI solution.</w:t>
      </w:r>
    </w:p>
    <w:p w:rsidR="002C39E8" w:rsidRPr="002C39E8" w:rsidRDefault="002C39E8" w:rsidP="00B96917">
      <w:pPr>
        <w:numPr>
          <w:ilvl w:val="0"/>
          <w:numId w:val="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Describe key considerations for planning a BI project.</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2: Creating Multidimensional Databases</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provides an introduction to multidimensional databases and introduces the core components of an Online Analytical Processing (OLAP) cube.</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Multidimensional Analysis</w:t>
      </w:r>
    </w:p>
    <w:p w:rsidR="002C39E8" w:rsidRPr="002C39E8" w:rsidRDefault="002C39E8" w:rsidP="00B96917">
      <w:pPr>
        <w:numPr>
          <w:ilvl w:val="0"/>
          <w:numId w:val="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Data Sources and Data Source Views</w:t>
      </w:r>
    </w:p>
    <w:p w:rsidR="002C39E8" w:rsidRPr="002C39E8" w:rsidRDefault="002C39E8" w:rsidP="00B96917">
      <w:pPr>
        <w:numPr>
          <w:ilvl w:val="0"/>
          <w:numId w:val="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a Cube</w:t>
      </w:r>
    </w:p>
    <w:p w:rsidR="002C39E8" w:rsidRPr="002C39E8" w:rsidRDefault="002C39E8" w:rsidP="00B96917">
      <w:pPr>
        <w:numPr>
          <w:ilvl w:val="0"/>
          <w:numId w:val="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Overview of Cube Security</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Creating a Multidimensional Database</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4"/>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the considerations for a multidimensional database.</w:t>
      </w:r>
    </w:p>
    <w:p w:rsidR="002C39E8" w:rsidRPr="002C39E8" w:rsidRDefault="002C39E8" w:rsidP="00B96917">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Create data sources and data source views.</w:t>
      </w:r>
    </w:p>
    <w:p w:rsidR="002C39E8" w:rsidRPr="002C39E8" w:rsidRDefault="002C39E8" w:rsidP="00B96917">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Create a cube.</w:t>
      </w:r>
    </w:p>
    <w:p w:rsidR="002C39E8" w:rsidRPr="002C39E8" w:rsidRDefault="002C39E8" w:rsidP="00B96917">
      <w:pPr>
        <w:numPr>
          <w:ilvl w:val="0"/>
          <w:numId w:val="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Implement security in a multidimensional database.</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3: Working with Cubes and Dimensions</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how to create and configure dimensions and dimension hierarchies in an Analysis Services multidimensional data model.</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Configuring Dimensions</w:t>
      </w:r>
    </w:p>
    <w:p w:rsidR="002C39E8" w:rsidRPr="002C39E8" w:rsidRDefault="002C39E8" w:rsidP="00B96917">
      <w:pPr>
        <w:numPr>
          <w:ilvl w:val="0"/>
          <w:numId w:val="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Defining Attribute Hierarchies</w:t>
      </w:r>
    </w:p>
    <w:p w:rsidR="002C39E8" w:rsidRPr="002C39E8" w:rsidRDefault="002C39E8" w:rsidP="00B96917">
      <w:pPr>
        <w:numPr>
          <w:ilvl w:val="0"/>
          <w:numId w:val="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Sorting and Grouping Hierarchies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Working with Cubes and Dimensions</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6"/>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lastRenderedPageBreak/>
        <w:t>Configure dimensions.</w:t>
      </w:r>
    </w:p>
    <w:p w:rsidR="002C39E8" w:rsidRPr="002C39E8" w:rsidRDefault="002C39E8" w:rsidP="00B96917">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Define attribute hierarchies.</w:t>
      </w:r>
    </w:p>
    <w:p w:rsidR="002C39E8" w:rsidRPr="002C39E8" w:rsidRDefault="002C39E8" w:rsidP="00B96917">
      <w:pPr>
        <w:numPr>
          <w:ilvl w:val="0"/>
          <w:numId w:val="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Sort and group attributes.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4: Working with Measures and Measure Groups</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measures and measure groups. It also explains how you can use them to define fact tables and associate dimensions with measures.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Working with Measures</w:t>
      </w:r>
    </w:p>
    <w:p w:rsidR="002C39E8" w:rsidRPr="002C39E8" w:rsidRDefault="002C39E8" w:rsidP="00B96917">
      <w:pPr>
        <w:numPr>
          <w:ilvl w:val="0"/>
          <w:numId w:val="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Working with Measure Groups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Configuring Measures and Measure Groups</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8"/>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Configure measures.</w:t>
      </w:r>
    </w:p>
    <w:p w:rsidR="002C39E8" w:rsidRPr="002C39E8" w:rsidRDefault="002C39E8" w:rsidP="00B96917">
      <w:pPr>
        <w:numPr>
          <w:ilvl w:val="0"/>
          <w:numId w:val="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Configure measure groups.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5: Introduction to MDX</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the fundamentals of MDX and explains how to build calculations, such as calculated members and named sets.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MDX Fundamentals</w:t>
      </w:r>
    </w:p>
    <w:p w:rsidR="002C39E8" w:rsidRPr="002C39E8" w:rsidRDefault="002C39E8" w:rsidP="00B96917">
      <w:pPr>
        <w:numPr>
          <w:ilvl w:val="0"/>
          <w:numId w:val="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Adding Calculations to a Cube</w:t>
      </w:r>
    </w:p>
    <w:p w:rsidR="002C39E8" w:rsidRPr="002C39E8" w:rsidRDefault="002C39E8" w:rsidP="00B96917">
      <w:pPr>
        <w:numPr>
          <w:ilvl w:val="0"/>
          <w:numId w:val="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MDX to Query a Cube</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Using MDX</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10"/>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MDX.</w:t>
      </w:r>
    </w:p>
    <w:p w:rsidR="002C39E8" w:rsidRPr="002C39E8" w:rsidRDefault="002C39E8" w:rsidP="00B96917">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Add calculations to a cube.</w:t>
      </w:r>
    </w:p>
    <w:p w:rsidR="002C39E8" w:rsidRPr="002C39E8" w:rsidRDefault="002C39E8" w:rsidP="00B96917">
      <w:pPr>
        <w:numPr>
          <w:ilvl w:val="0"/>
          <w:numId w:val="1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Describe how to use MDX in client applications.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6: Customizing Cube Functionality</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how to enhance a cube with Key Performance Indicators (KPIs), actions, perspectives, and translations.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Implementing Key Performance Indicators</w:t>
      </w:r>
    </w:p>
    <w:p w:rsidR="002C39E8" w:rsidRPr="002C39E8" w:rsidRDefault="002C39E8" w:rsidP="00B96917">
      <w:pPr>
        <w:numPr>
          <w:ilvl w:val="0"/>
          <w:numId w:val="1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Implementing Actions</w:t>
      </w:r>
    </w:p>
    <w:p w:rsidR="002C39E8" w:rsidRPr="002C39E8" w:rsidRDefault="002C39E8" w:rsidP="00B96917">
      <w:pPr>
        <w:numPr>
          <w:ilvl w:val="0"/>
          <w:numId w:val="1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Implementing Perspectives</w:t>
      </w:r>
    </w:p>
    <w:p w:rsidR="002C39E8" w:rsidRPr="002C39E8" w:rsidRDefault="002C39E8" w:rsidP="00B96917">
      <w:pPr>
        <w:numPr>
          <w:ilvl w:val="0"/>
          <w:numId w:val="1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Implementing Translations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Customizing a Cube</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12"/>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Implement Key Performance Indicators.</w:t>
      </w:r>
    </w:p>
    <w:p w:rsidR="002C39E8" w:rsidRPr="002C39E8" w:rsidRDefault="002C39E8" w:rsidP="00B96917">
      <w:pPr>
        <w:numPr>
          <w:ilvl w:val="0"/>
          <w:numId w:val="12"/>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Implement Actions.</w:t>
      </w:r>
    </w:p>
    <w:p w:rsidR="002C39E8" w:rsidRPr="002C39E8" w:rsidRDefault="002C39E8" w:rsidP="00B96917">
      <w:pPr>
        <w:numPr>
          <w:ilvl w:val="0"/>
          <w:numId w:val="12"/>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Implement Perspectives.</w:t>
      </w:r>
    </w:p>
    <w:p w:rsidR="002C39E8" w:rsidRPr="002C39E8" w:rsidRDefault="002C39E8" w:rsidP="00B96917">
      <w:pPr>
        <w:numPr>
          <w:ilvl w:val="0"/>
          <w:numId w:val="1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Implement Translations.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lastRenderedPageBreak/>
        <w:t>Module 7: Implementing an Analysis Services Tabular Data Model</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Analysis Services tabular data models and explains how to develop a tabular data model using the SQL Server Data Tools for Business Intelligence (BI) add-in for Visual Studio.</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Tabular Data Models</w:t>
      </w:r>
    </w:p>
    <w:p w:rsidR="002C39E8" w:rsidRPr="002C39E8" w:rsidRDefault="002C39E8" w:rsidP="00B96917">
      <w:pPr>
        <w:numPr>
          <w:ilvl w:val="0"/>
          <w:numId w:val="1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a Tabular Data Model</w:t>
      </w:r>
    </w:p>
    <w:p w:rsidR="002C39E8" w:rsidRPr="002C39E8" w:rsidRDefault="002C39E8" w:rsidP="00B96917">
      <w:pPr>
        <w:numPr>
          <w:ilvl w:val="0"/>
          <w:numId w:val="1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an Analysis Services Tabular Data Model in an Enterprise BI Solution</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Implementing an Analysis Services Tabular Data Model</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14"/>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Analysis Services tabular data model projects.</w:t>
      </w:r>
    </w:p>
    <w:p w:rsidR="002C39E8" w:rsidRPr="002C39E8" w:rsidRDefault="002C39E8" w:rsidP="00B96917">
      <w:pPr>
        <w:numPr>
          <w:ilvl w:val="0"/>
          <w:numId w:val="14"/>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Implement an Analysis Services tabular data model.</w:t>
      </w:r>
    </w:p>
    <w:p w:rsidR="002C39E8" w:rsidRPr="002C39E8" w:rsidRDefault="002C39E8" w:rsidP="00B96917">
      <w:pPr>
        <w:numPr>
          <w:ilvl w:val="0"/>
          <w:numId w:val="1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Use an Analysis Services tabular data model.</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8: Introduction to Data Analysis Expression (DAX</w:t>
      </w:r>
      <w:proofErr w:type="gramStart"/>
      <w:r w:rsidRPr="002C39E8">
        <w:rPr>
          <w:rFonts w:ascii="inherit" w:eastAsia="Times New Roman" w:hAnsi="inherit" w:cs="Segoe UI"/>
          <w:b/>
          <w:bCs/>
          <w:color w:val="000000"/>
          <w:sz w:val="23"/>
          <w:szCs w:val="23"/>
          <w:bdr w:val="none" w:sz="0" w:space="0" w:color="auto" w:frame="1"/>
        </w:rPr>
        <w:t>)</w:t>
      </w:r>
      <w:r w:rsidRPr="002C39E8">
        <w:rPr>
          <w:rFonts w:ascii="inherit" w:eastAsia="Times New Roman" w:hAnsi="inherit" w:cs="Segoe UI"/>
          <w:color w:val="000000"/>
          <w:sz w:val="23"/>
          <w:szCs w:val="23"/>
          <w:bdr w:val="none" w:sz="0" w:space="0" w:color="auto" w:frame="1"/>
        </w:rPr>
        <w:t>This</w:t>
      </w:r>
      <w:proofErr w:type="gramEnd"/>
      <w:r w:rsidRPr="002C39E8">
        <w:rPr>
          <w:rFonts w:ascii="inherit" w:eastAsia="Times New Roman" w:hAnsi="inherit" w:cs="Segoe UI"/>
          <w:color w:val="000000"/>
          <w:sz w:val="23"/>
          <w:szCs w:val="23"/>
          <w:bdr w:val="none" w:sz="0" w:space="0" w:color="auto" w:frame="1"/>
        </w:rPr>
        <w:t xml:space="preserve"> module explains the fundamentals of the DAX language. It also explains how you can use DAX to create calculated columns and measures, and how you can use them in your tabular data models.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DAX Fundamentals</w:t>
      </w:r>
    </w:p>
    <w:p w:rsidR="002C39E8" w:rsidRPr="002C39E8" w:rsidRDefault="002C39E8" w:rsidP="00B96917">
      <w:pPr>
        <w:numPr>
          <w:ilvl w:val="0"/>
          <w:numId w:val="1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DAX to Create calculated Columns and Measures in a Tabular Data Model</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Creating Calculated Columns and Measures by using DAX</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16"/>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the fundamentals of DAX.</w:t>
      </w:r>
    </w:p>
    <w:p w:rsidR="002C39E8" w:rsidRPr="002C39E8" w:rsidRDefault="002C39E8" w:rsidP="00B96917">
      <w:pPr>
        <w:numPr>
          <w:ilvl w:val="0"/>
          <w:numId w:val="1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Use DAX to create calculated columns and measures.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9: Implementing Reports with SQL Server Reporting Services</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introduces Microsoft SQL Server Reporting Services and discusses the tools and techniques that a professional BI developer can use to create and publish reports.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Reporting Services</w:t>
      </w:r>
    </w:p>
    <w:p w:rsidR="002C39E8" w:rsidRPr="002C39E8" w:rsidRDefault="002C39E8" w:rsidP="00B96917">
      <w:pPr>
        <w:numPr>
          <w:ilvl w:val="0"/>
          <w:numId w:val="1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a Report with Report Designer</w:t>
      </w:r>
    </w:p>
    <w:p w:rsidR="002C39E8" w:rsidRPr="002C39E8" w:rsidRDefault="002C39E8" w:rsidP="00B96917">
      <w:pPr>
        <w:numPr>
          <w:ilvl w:val="0"/>
          <w:numId w:val="1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Grouping and Aggregating Data in a Report</w:t>
      </w:r>
    </w:p>
    <w:p w:rsidR="002C39E8" w:rsidRPr="002C39E8" w:rsidRDefault="002C39E8" w:rsidP="00B96917">
      <w:pPr>
        <w:numPr>
          <w:ilvl w:val="0"/>
          <w:numId w:val="1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Showing Data Graphically</w:t>
      </w:r>
    </w:p>
    <w:p w:rsidR="002C39E8" w:rsidRPr="002C39E8" w:rsidRDefault="002C39E8" w:rsidP="00B96917">
      <w:pPr>
        <w:numPr>
          <w:ilvl w:val="0"/>
          <w:numId w:val="1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Filtering Reports Using Parameters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Creating a Report with Report Designer</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18"/>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the key features of Reporting Services.</w:t>
      </w:r>
    </w:p>
    <w:p w:rsidR="002C39E8" w:rsidRPr="002C39E8" w:rsidRDefault="002C39E8" w:rsidP="00B96917">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Use Report Designer to create a report.</w:t>
      </w:r>
    </w:p>
    <w:p w:rsidR="002C39E8" w:rsidRPr="002C39E8" w:rsidRDefault="002C39E8" w:rsidP="00B96917">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Group and aggregate data in a report.</w:t>
      </w:r>
    </w:p>
    <w:p w:rsidR="002C39E8" w:rsidRPr="002C39E8" w:rsidRDefault="002C39E8" w:rsidP="00B96917">
      <w:pPr>
        <w:numPr>
          <w:ilvl w:val="0"/>
          <w:numId w:val="1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Publish and view a report.</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10: Automating Report Execution and Delivery</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lastRenderedPageBreak/>
        <w:t>This module describes how to apply security and report execution settings, and how to create subscriptions to deliver reports.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1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Managing Report Security</w:t>
      </w:r>
    </w:p>
    <w:p w:rsidR="002C39E8" w:rsidRPr="002C39E8" w:rsidRDefault="002C39E8" w:rsidP="00B96917">
      <w:pPr>
        <w:numPr>
          <w:ilvl w:val="0"/>
          <w:numId w:val="1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Managing Report Execution</w:t>
      </w:r>
    </w:p>
    <w:p w:rsidR="002C39E8" w:rsidRPr="002C39E8" w:rsidRDefault="002C39E8" w:rsidP="00B96917">
      <w:pPr>
        <w:numPr>
          <w:ilvl w:val="0"/>
          <w:numId w:val="1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Delivering Reports with Subscriptions and Data Alerts</w:t>
      </w:r>
    </w:p>
    <w:p w:rsidR="002C39E8" w:rsidRPr="002C39E8" w:rsidRDefault="002C39E8" w:rsidP="00B96917">
      <w:pPr>
        <w:numPr>
          <w:ilvl w:val="0"/>
          <w:numId w:val="1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Troubleshooting Reporting Services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Implementing Report Subscriptions</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20"/>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Configure security settings for a report server.</w:t>
      </w:r>
    </w:p>
    <w:p w:rsidR="002C39E8" w:rsidRPr="002C39E8" w:rsidRDefault="002C39E8" w:rsidP="00B96917">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Configure report execution settings to optimize performance.</w:t>
      </w:r>
    </w:p>
    <w:p w:rsidR="002C39E8" w:rsidRPr="002C39E8" w:rsidRDefault="002C39E8" w:rsidP="00B96917">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Use subscriptions and alerts to automate report and data delivery.</w:t>
      </w:r>
    </w:p>
    <w:p w:rsidR="002C39E8" w:rsidRPr="002C39E8" w:rsidRDefault="002C39E8" w:rsidP="00B96917">
      <w:pPr>
        <w:numPr>
          <w:ilvl w:val="0"/>
          <w:numId w:val="2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Troubleshoot reporting issues.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11: Delivering BI with SharePoint PerformancePoint Services</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introduces Microsoft SharePoint Server as a platform for BI, and then focuses on building BI dashboards and scorecards with PerformancePoint Services.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2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SharePoint Server as a BI Platform</w:t>
      </w:r>
    </w:p>
    <w:p w:rsidR="002C39E8" w:rsidRPr="002C39E8" w:rsidRDefault="002C39E8" w:rsidP="00B96917">
      <w:pPr>
        <w:numPr>
          <w:ilvl w:val="0"/>
          <w:numId w:val="2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Planning Security for a SharePoint Server BI Solution</w:t>
      </w:r>
    </w:p>
    <w:p w:rsidR="002C39E8" w:rsidRPr="002C39E8" w:rsidRDefault="002C39E8" w:rsidP="00B96917">
      <w:pPr>
        <w:numPr>
          <w:ilvl w:val="0"/>
          <w:numId w:val="2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Planning for PerformancePoint Services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Implementing PerformancePoint Services</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22"/>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SharePoint Server as a BI platform.</w:t>
      </w:r>
    </w:p>
    <w:p w:rsidR="002C39E8" w:rsidRPr="002C39E8" w:rsidRDefault="002C39E8" w:rsidP="00B96917">
      <w:pPr>
        <w:numPr>
          <w:ilvl w:val="0"/>
          <w:numId w:val="22"/>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Use PerformancePoint Services to deliver BI functionality.</w:t>
      </w:r>
    </w:p>
    <w:p w:rsidR="002C39E8" w:rsidRPr="002C39E8" w:rsidRDefault="002C39E8" w:rsidP="00B96917">
      <w:pPr>
        <w:numPr>
          <w:ilvl w:val="0"/>
          <w:numId w:val="22"/>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Configure PerformancePoint Data Sources.</w:t>
      </w:r>
    </w:p>
    <w:p w:rsidR="002C39E8" w:rsidRPr="002C39E8" w:rsidRDefault="002C39E8" w:rsidP="00B96917">
      <w:pPr>
        <w:numPr>
          <w:ilvl w:val="0"/>
          <w:numId w:val="2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Create Reports, Scorecards, and Dashboards.</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12: Performing Predictive Analysis with Data Mining</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introduces data mining, describes how to create a data mining solution, how to validate data mining models, how to use the Data Mining Add-ins for Microsoft Excel, and how to incorporate data mining results into Reporting Services reports.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2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Overview of Data Mining</w:t>
      </w:r>
    </w:p>
    <w:p w:rsidR="002C39E8" w:rsidRPr="002C39E8" w:rsidRDefault="002C39E8" w:rsidP="00B96917">
      <w:pPr>
        <w:numPr>
          <w:ilvl w:val="0"/>
          <w:numId w:val="2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the Data Mining Add-in for Excel</w:t>
      </w:r>
    </w:p>
    <w:p w:rsidR="002C39E8" w:rsidRPr="002C39E8" w:rsidRDefault="002C39E8" w:rsidP="00B96917">
      <w:pPr>
        <w:numPr>
          <w:ilvl w:val="0"/>
          <w:numId w:val="2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a Custom Data Mining Solution</w:t>
      </w:r>
    </w:p>
    <w:p w:rsidR="002C39E8" w:rsidRPr="002C39E8" w:rsidRDefault="002C39E8" w:rsidP="00B96917">
      <w:pPr>
        <w:numPr>
          <w:ilvl w:val="0"/>
          <w:numId w:val="2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Validating a Data Mining Model</w:t>
      </w:r>
    </w:p>
    <w:p w:rsidR="002C39E8" w:rsidRPr="002C39E8" w:rsidRDefault="002C39E8" w:rsidP="00B96917">
      <w:pPr>
        <w:numPr>
          <w:ilvl w:val="0"/>
          <w:numId w:val="2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Connecting to and Consuming Data Mining Data</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Using Data Mining to Support a Marketing Campaign</w:t>
      </w:r>
    </w:p>
    <w:p w:rsidR="002C39E8" w:rsidRPr="002C39E8" w:rsidRDefault="002C39E8" w:rsidP="002C39E8">
      <w:pPr>
        <w:spacing w:after="0" w:line="240" w:lineRule="auto"/>
        <w:textAlignment w:val="baseline"/>
        <w:rPr>
          <w:rFonts w:ascii="Times New Roman" w:eastAsia="Times New Roman" w:hAnsi="Times New Roman" w:cs="Times New Roman"/>
          <w:sz w:val="24"/>
          <w:szCs w:val="24"/>
        </w:rPr>
      </w:pPr>
      <w:r w:rsidRPr="002C39E8">
        <w:rPr>
          <w:rFonts w:ascii="Calibri" w:eastAsia="Times New Roman" w:hAnsi="Calibri" w:cs="Segoe UI"/>
          <w:color w:val="000000"/>
          <w:sz w:val="18"/>
          <w:szCs w:val="18"/>
          <w:bdr w:val="none" w:sz="0" w:space="0" w:color="auto" w:frame="1"/>
        </w:rPr>
        <w:t>After completing this module, you will be able to:</w:t>
      </w:r>
    </w:p>
    <w:p w:rsidR="002C39E8" w:rsidRPr="002C39E8" w:rsidRDefault="002C39E8" w:rsidP="00B96917">
      <w:pPr>
        <w:numPr>
          <w:ilvl w:val="0"/>
          <w:numId w:val="24"/>
        </w:numPr>
        <w:spacing w:after="100" w:line="240" w:lineRule="auto"/>
        <w:ind w:left="831"/>
        <w:textAlignment w:val="baseline"/>
        <w:rPr>
          <w:rFonts w:ascii="inherit" w:eastAsia="Times New Roman" w:hAnsi="inherit"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Describe the key data mining concepts and use the Data Mining Add-ins for Excel.</w:t>
      </w:r>
    </w:p>
    <w:p w:rsidR="002C39E8" w:rsidRPr="002C39E8" w:rsidRDefault="002C39E8" w:rsidP="00B96917">
      <w:pPr>
        <w:numPr>
          <w:ilvl w:val="0"/>
          <w:numId w:val="24"/>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lastRenderedPageBreak/>
        <w:t>Create a data mining solution.</w:t>
      </w:r>
    </w:p>
    <w:p w:rsidR="002C39E8" w:rsidRPr="002C39E8" w:rsidRDefault="002C39E8" w:rsidP="00B96917">
      <w:pPr>
        <w:numPr>
          <w:ilvl w:val="0"/>
          <w:numId w:val="24"/>
        </w:numPr>
        <w:spacing w:after="0" w:line="240" w:lineRule="auto"/>
        <w:ind w:left="831"/>
        <w:textAlignment w:val="baseline"/>
        <w:rPr>
          <w:rFonts w:ascii="Calibri" w:eastAsia="Times New Roman" w:hAnsi="Calibri" w:cs="Segoe UI"/>
          <w:color w:val="000000"/>
          <w:bdr w:val="none" w:sz="0" w:space="0" w:color="auto" w:frame="1"/>
        </w:rPr>
      </w:pPr>
      <w:r w:rsidRPr="002C39E8">
        <w:rPr>
          <w:rFonts w:ascii="inherit" w:eastAsia="Times New Roman" w:hAnsi="inherit" w:cs="Segoe UI"/>
          <w:color w:val="000000"/>
          <w:sz w:val="18"/>
          <w:szCs w:val="18"/>
          <w:bdr w:val="none" w:sz="0" w:space="0" w:color="auto" w:frame="1"/>
        </w:rPr>
        <w:t>Validate data mining models.</w:t>
      </w:r>
    </w:p>
    <w:p w:rsidR="002C39E8" w:rsidRPr="002C39E8" w:rsidRDefault="002C39E8" w:rsidP="00B96917">
      <w:pPr>
        <w:numPr>
          <w:ilvl w:val="0"/>
          <w:numId w:val="2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Calibri" w:eastAsia="Times New Roman" w:hAnsi="Calibri" w:cs="Segoe UI"/>
          <w:color w:val="000000"/>
          <w:sz w:val="18"/>
          <w:szCs w:val="18"/>
          <w:bdr w:val="none" w:sz="0" w:space="0" w:color="auto" w:frame="1"/>
        </w:rPr>
        <w:t>Use data mining data in a report.</w:t>
      </w:r>
    </w:p>
    <w:p w:rsidR="002C39E8" w:rsidRDefault="002C39E8" w:rsidP="002C39E8">
      <w:pPr>
        <w:spacing w:after="0" w:line="338" w:lineRule="atLeast"/>
        <w:textAlignment w:val="baseline"/>
        <w:rPr>
          <w:rFonts w:ascii="Calibri" w:eastAsia="Times New Roman" w:hAnsi="Calibri" w:cs="Segoe UI"/>
          <w:color w:val="000000"/>
          <w:sz w:val="18"/>
          <w:szCs w:val="18"/>
          <w:bdr w:val="none" w:sz="0" w:space="0" w:color="auto" w:frame="1"/>
        </w:rPr>
      </w:pPr>
    </w:p>
    <w:p w:rsidR="002C39E8" w:rsidRDefault="002C39E8" w:rsidP="002C39E8">
      <w:pPr>
        <w:spacing w:after="0" w:line="338" w:lineRule="atLeast"/>
        <w:textAlignment w:val="baseline"/>
        <w:rPr>
          <w:rFonts w:ascii="Calibri" w:eastAsia="Times New Roman" w:hAnsi="Calibri" w:cs="Segoe UI"/>
          <w:color w:val="000000"/>
          <w:sz w:val="18"/>
          <w:szCs w:val="18"/>
          <w:bdr w:val="none" w:sz="0" w:space="0" w:color="auto" w:frame="1"/>
        </w:rPr>
      </w:pPr>
    </w:p>
    <w:p w:rsidR="002C39E8" w:rsidRPr="002C39E8" w:rsidRDefault="002C39E8" w:rsidP="002C39E8">
      <w:pPr>
        <w:spacing w:after="0" w:line="338" w:lineRule="atLeast"/>
        <w:textAlignment w:val="baseline"/>
        <w:rPr>
          <w:rFonts w:ascii="inherit" w:eastAsia="Times New Roman" w:hAnsi="inherit" w:cs="Segoe UI"/>
          <w:color w:val="000000"/>
          <w:sz w:val="23"/>
          <w:szCs w:val="23"/>
          <w:bdr w:val="none" w:sz="0" w:space="0" w:color="auto" w:frame="1"/>
        </w:rPr>
      </w:pPr>
    </w:p>
    <w:p w:rsidR="002C39E8" w:rsidRPr="002C39E8" w:rsidRDefault="002C39E8" w:rsidP="002C39E8">
      <w:pPr>
        <w:spacing w:after="120" w:line="338" w:lineRule="atLeast"/>
        <w:rPr>
          <w:rFonts w:ascii="inherit" w:eastAsia="Times New Roman" w:hAnsi="inherit" w:cs="Segoe UI"/>
          <w:color w:val="000000"/>
          <w:sz w:val="23"/>
          <w:szCs w:val="23"/>
          <w:bdr w:val="none" w:sz="0" w:space="0" w:color="auto" w:frame="1"/>
        </w:rPr>
      </w:pPr>
      <w:bookmarkStart w:id="0" w:name="_GoBack"/>
      <w:bookmarkEnd w:id="0"/>
      <w:r w:rsidRPr="002C39E8">
        <w:rPr>
          <w:rFonts w:ascii="inherit" w:eastAsia="Times New Roman" w:hAnsi="inherit" w:cs="Segoe UI"/>
          <w:b/>
          <w:bCs/>
          <w:color w:val="000000"/>
          <w:sz w:val="23"/>
          <w:szCs w:val="23"/>
          <w:bdr w:val="none" w:sz="0" w:space="0" w:color="auto" w:frame="1"/>
        </w:rPr>
        <w:t>Module 1: Introduction to Self-Service Business Intelligence</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introduces self-service BI.</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2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Extending Enterprise BI</w:t>
      </w:r>
    </w:p>
    <w:p w:rsidR="002C39E8" w:rsidRPr="002C39E8" w:rsidRDefault="002C39E8" w:rsidP="00B96917">
      <w:pPr>
        <w:numPr>
          <w:ilvl w:val="0"/>
          <w:numId w:val="2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Microsoft Self-Service BI and Big Data Technologies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Exploring an Enterprise BI Solution</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Describe ways in which an enterprise BI solution can be extended.</w:t>
      </w:r>
    </w:p>
    <w:p w:rsidR="002C39E8" w:rsidRPr="002C39E8" w:rsidRDefault="002C39E8" w:rsidP="00B96917">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Identify Microsoft technologies for self-service BI and Big Data analysis.</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2: Self-Service Reporting</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describes how to use Report Builder as a tool for self-service Microsoft SQL Server Reporting Services report authoring.</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2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Self-Service Reporting</w:t>
      </w:r>
    </w:p>
    <w:p w:rsidR="002C39E8" w:rsidRPr="002C39E8" w:rsidRDefault="002C39E8" w:rsidP="00B96917">
      <w:pPr>
        <w:numPr>
          <w:ilvl w:val="0"/>
          <w:numId w:val="2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Shared Data Sources and Datasets</w:t>
      </w:r>
    </w:p>
    <w:p w:rsidR="002C39E8" w:rsidRPr="002C39E8" w:rsidRDefault="002C39E8" w:rsidP="00B96917">
      <w:pPr>
        <w:numPr>
          <w:ilvl w:val="0"/>
          <w:numId w:val="2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Report Parts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Implementing Self-Service Reporting</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Support self-service reporting with Report Builder.</w:t>
      </w:r>
    </w:p>
    <w:p w:rsidR="002C39E8" w:rsidRPr="002C39E8" w:rsidRDefault="002C39E8" w:rsidP="00B96917">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Create shared data sources and datasets for self-service reporting scenarios.</w:t>
      </w:r>
    </w:p>
    <w:p w:rsidR="002C39E8" w:rsidRPr="002C39E8" w:rsidRDefault="002C39E8" w:rsidP="00B96917">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report parts as reusable report elements.</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3: Self-Service Data Modeling with PowerPivot</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describes how to use PowerPivot in Microsoft Excel to create self-service data models for analysis.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2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Data Models in Excel with PowerPivot</w:t>
      </w:r>
    </w:p>
    <w:p w:rsidR="002C39E8" w:rsidRPr="002C39E8" w:rsidRDefault="002C39E8" w:rsidP="00B96917">
      <w:pPr>
        <w:numPr>
          <w:ilvl w:val="0"/>
          <w:numId w:val="2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lastRenderedPageBreak/>
        <w:t>Using DAX in a PowerPivot Data Model</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Self-Service Data Modeling with PowerPivot</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PowerPivot to create tabular data models in Excel.</w:t>
      </w:r>
    </w:p>
    <w:p w:rsidR="002C39E8" w:rsidRPr="002C39E8" w:rsidRDefault="002C39E8" w:rsidP="00B96917">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Enhance data models with custom DAX expressions.</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4: Importing Data with Power Query</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lesson describes how to use Power Query in Microsoft Excel to find and import data.</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Power Query</w:t>
      </w:r>
    </w:p>
    <w:p w:rsidR="002C39E8" w:rsidRPr="002C39E8" w:rsidRDefault="002C39E8" w:rsidP="00B96917">
      <w:pPr>
        <w:numPr>
          <w:ilvl w:val="0"/>
          <w:numId w:val="3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Power Query to Import Data</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Using Power Query</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Enable Power Query and use it to search for data online</w:t>
      </w:r>
    </w:p>
    <w:p w:rsidR="002C39E8" w:rsidRPr="002C39E8" w:rsidRDefault="002C39E8" w:rsidP="00B96917">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Power Query to import data from multiple data sources into an Excel data model</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5: Visualizing Data with Power View in Microsoft Excel</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describes how to use Power View in Microsoft Excel to create interactive data visualizations.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Power View</w:t>
      </w:r>
    </w:p>
    <w:p w:rsidR="002C39E8" w:rsidRPr="002C39E8" w:rsidRDefault="002C39E8" w:rsidP="00B96917">
      <w:pPr>
        <w:numPr>
          <w:ilvl w:val="0"/>
          <w:numId w:val="3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Creating Dynamic Data Visualizations</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Visualizing Data with Power View</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Describe the features of Power View</w:t>
      </w:r>
    </w:p>
    <w:p w:rsidR="002C39E8" w:rsidRPr="002C39E8" w:rsidRDefault="002C39E8" w:rsidP="00B96917">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Power View to create interactive data visualizations in Excel</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6: Visualizing Geographic Data with Power Map</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describes how to use Power Map in Microsoft Excel to create geographic data visualizations.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Power Map</w:t>
      </w:r>
    </w:p>
    <w:p w:rsidR="002C39E8" w:rsidRPr="002C39E8" w:rsidRDefault="002C39E8" w:rsidP="00B96917">
      <w:pPr>
        <w:numPr>
          <w:ilvl w:val="0"/>
          <w:numId w:val="35"/>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Power Map</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lastRenderedPageBreak/>
        <w:t>Lab :</w:t>
      </w:r>
      <w:proofErr w:type="gramEnd"/>
      <w:r w:rsidRPr="002C39E8">
        <w:rPr>
          <w:rFonts w:ascii="inherit" w:eastAsia="Times New Roman" w:hAnsi="inherit" w:cs="Segoe UI"/>
          <w:b/>
          <w:bCs/>
          <w:color w:val="000000"/>
          <w:sz w:val="23"/>
          <w:szCs w:val="23"/>
          <w:bdr w:val="none" w:sz="0" w:space="0" w:color="auto" w:frame="1"/>
        </w:rPr>
        <w:t xml:space="preserve"> Visualizing Geographic Data with Power Map</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Describe the features and usage scenarios of Power Map</w:t>
      </w:r>
    </w:p>
    <w:p w:rsidR="002C39E8" w:rsidRPr="002C39E8" w:rsidRDefault="002C39E8" w:rsidP="00B96917">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Power Map to create visualizations of geographic data</w:t>
      </w:r>
    </w:p>
    <w:p w:rsidR="002C39E8" w:rsidRDefault="002C39E8" w:rsidP="002C39E8">
      <w:pPr>
        <w:spacing w:after="0" w:line="338" w:lineRule="atLeast"/>
        <w:rPr>
          <w:rFonts w:ascii="inherit" w:eastAsia="Times New Roman" w:hAnsi="inherit" w:cs="Segoe UI"/>
          <w:b/>
          <w:bCs/>
          <w:color w:val="000000"/>
          <w:sz w:val="23"/>
          <w:szCs w:val="23"/>
          <w:bdr w:val="none" w:sz="0" w:space="0" w:color="auto" w:frame="1"/>
        </w:rPr>
      </w:pPr>
      <w:r w:rsidRPr="002C39E8">
        <w:rPr>
          <w:rFonts w:ascii="inherit" w:eastAsia="Times New Roman" w:hAnsi="inherit" w:cs="Segoe UI"/>
          <w:b/>
          <w:bCs/>
          <w:color w:val="000000"/>
          <w:sz w:val="23"/>
          <w:szCs w:val="23"/>
          <w:bdr w:val="none" w:sz="0" w:space="0" w:color="auto" w:frame="1"/>
        </w:rPr>
        <w:t>Module 7: Collaborative BI with Microsoft SharePoint Server</w:t>
      </w:r>
    </w:p>
    <w:p w:rsidR="002C39E8" w:rsidRDefault="002C39E8" w:rsidP="002C39E8">
      <w:pPr>
        <w:spacing w:after="0" w:line="338" w:lineRule="atLeast"/>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This module describes how to use Microsoft SharePoint Server in an enterprise environment to enable users to share PowerPivot workbooks and Power View reports.</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Sharing PowerPivot Workbooks</w:t>
      </w:r>
    </w:p>
    <w:p w:rsidR="002C39E8" w:rsidRPr="002C39E8" w:rsidRDefault="002C39E8" w:rsidP="00B96917">
      <w:pPr>
        <w:numPr>
          <w:ilvl w:val="0"/>
          <w:numId w:val="3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Managing PowerPivot Services in SharePoint Server</w:t>
      </w:r>
    </w:p>
    <w:p w:rsidR="002C39E8" w:rsidRPr="002C39E8" w:rsidRDefault="002C39E8" w:rsidP="00B96917">
      <w:pPr>
        <w:numPr>
          <w:ilvl w:val="0"/>
          <w:numId w:val="37"/>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Using Power View in SharePoint Server</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Using SharePoint Server for BI Collaboration</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Share a PowerPivot workbooks in SharePoint Server</w:t>
      </w:r>
    </w:p>
    <w:p w:rsidR="002C39E8" w:rsidRPr="002C39E8" w:rsidRDefault="002C39E8" w:rsidP="00B96917">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Manage PowerPivot services in SharePoint Server</w:t>
      </w:r>
    </w:p>
    <w:p w:rsidR="002C39E8" w:rsidRPr="002C39E8" w:rsidRDefault="002C39E8" w:rsidP="00B96917">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Power View to create interactive data visualizations in SharePoint Server</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8: Introduction to Big Data and Microsoft Azure HDInsight</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introduces Big Data concepts and describes the key features of Windows Azure HDInsight.</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3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Introduction to Big Data</w:t>
      </w:r>
    </w:p>
    <w:p w:rsidR="002C39E8" w:rsidRPr="002C39E8" w:rsidRDefault="002C39E8" w:rsidP="00B96917">
      <w:pPr>
        <w:numPr>
          <w:ilvl w:val="0"/>
          <w:numId w:val="39"/>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Windows Azure HDInsight</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Using Windows Azure HDInsight</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Describe key features of Big Data.</w:t>
      </w:r>
    </w:p>
    <w:p w:rsidR="002C39E8" w:rsidRPr="002C39E8" w:rsidRDefault="002C39E8" w:rsidP="00B96917">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Windows Azure HDInsight to process Map/Reduce jobs</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9: Processing Big Data with Pig and Hive</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introduces Pig and Hive, and describes how you can use them to process Big Data in Windows Azure HDInsight.</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4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lastRenderedPageBreak/>
        <w:t>Processing Big Data with Pig</w:t>
      </w:r>
    </w:p>
    <w:p w:rsidR="002C39E8" w:rsidRPr="002C39E8" w:rsidRDefault="002C39E8" w:rsidP="00B96917">
      <w:pPr>
        <w:numPr>
          <w:ilvl w:val="0"/>
          <w:numId w:val="41"/>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Processing Big Data with Hive</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Processing Big Data with Pig and Hive</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Pig to process Big Data</w:t>
      </w:r>
    </w:p>
    <w:p w:rsidR="002C39E8" w:rsidRPr="002C39E8" w:rsidRDefault="002C39E8" w:rsidP="00B96917">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Use Hive to process Big Data</w:t>
      </w:r>
    </w:p>
    <w:p w:rsidR="002C39E8" w:rsidRPr="002C39E8" w:rsidRDefault="002C39E8" w:rsidP="002C39E8">
      <w:pPr>
        <w:spacing w:after="120" w:line="338" w:lineRule="atLeast"/>
        <w:rPr>
          <w:rFonts w:ascii="Times New Roman" w:eastAsia="Times New Roman" w:hAnsi="Times New Roman" w:cs="Times New Roman"/>
          <w:sz w:val="24"/>
          <w:szCs w:val="24"/>
        </w:rPr>
      </w:pPr>
      <w:r w:rsidRPr="002C39E8">
        <w:rPr>
          <w:rFonts w:ascii="inherit" w:eastAsia="Times New Roman" w:hAnsi="inherit" w:cs="Segoe UI"/>
          <w:b/>
          <w:bCs/>
          <w:color w:val="000000"/>
          <w:sz w:val="23"/>
          <w:szCs w:val="23"/>
          <w:bdr w:val="none" w:sz="0" w:space="0" w:color="auto" w:frame="1"/>
        </w:rPr>
        <w:t>Module 10: Implementing Big Data Processing Solutions with Microsoft Azure HDInsight</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This module introduces key Windows Azure HDInsight technologies that enable you to design and implement automated, repeatable Big Data processing solutions that support self-service BI.</w:t>
      </w:r>
    </w:p>
    <w:p w:rsidR="002C39E8" w:rsidRPr="002C39E8" w:rsidRDefault="002C39E8" w:rsidP="002C39E8">
      <w:pPr>
        <w:spacing w:after="0" w:line="338" w:lineRule="atLeast"/>
        <w:rPr>
          <w:rFonts w:ascii="inherit" w:eastAsia="Times New Roman" w:hAnsi="inherit" w:cs="Segoe UI"/>
          <w:color w:val="000000"/>
          <w:sz w:val="23"/>
          <w:szCs w:val="23"/>
        </w:rPr>
      </w:pPr>
      <w:r w:rsidRPr="002C39E8">
        <w:rPr>
          <w:rFonts w:ascii="inherit" w:eastAsia="Times New Roman" w:hAnsi="inherit" w:cs="Segoe UI"/>
          <w:b/>
          <w:bCs/>
          <w:color w:val="000000"/>
          <w:sz w:val="23"/>
          <w:szCs w:val="23"/>
          <w:bdr w:val="none" w:sz="0" w:space="0" w:color="auto" w:frame="1"/>
        </w:rPr>
        <w:t>Lessons</w:t>
      </w:r>
    </w:p>
    <w:p w:rsidR="002C39E8" w:rsidRPr="002C39E8" w:rsidRDefault="002C39E8" w:rsidP="00B96917">
      <w:pPr>
        <w:numPr>
          <w:ilvl w:val="0"/>
          <w:numId w:val="4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Automating Big Data Processing Tasks</w:t>
      </w:r>
    </w:p>
    <w:p w:rsidR="002C39E8" w:rsidRPr="002C39E8" w:rsidRDefault="002C39E8" w:rsidP="00B96917">
      <w:pPr>
        <w:numPr>
          <w:ilvl w:val="0"/>
          <w:numId w:val="43"/>
        </w:numPr>
        <w:spacing w:after="0" w:line="338" w:lineRule="atLeast"/>
        <w:ind w:left="831"/>
        <w:textAlignment w:val="baseline"/>
        <w:rPr>
          <w:rFonts w:ascii="inherit" w:eastAsia="Times New Roman" w:hAnsi="inherit" w:cs="Segoe UI"/>
          <w:color w:val="000000"/>
          <w:sz w:val="23"/>
          <w:szCs w:val="23"/>
        </w:rPr>
      </w:pPr>
      <w:r w:rsidRPr="002C39E8">
        <w:rPr>
          <w:rFonts w:ascii="inherit" w:eastAsia="Times New Roman" w:hAnsi="inherit" w:cs="Segoe UI"/>
          <w:color w:val="000000"/>
          <w:sz w:val="23"/>
          <w:szCs w:val="23"/>
          <w:bdr w:val="none" w:sz="0" w:space="0" w:color="auto" w:frame="1"/>
        </w:rPr>
        <w:t>Integrating Windows Azure HDInsight with Enterprise Data</w:t>
      </w:r>
    </w:p>
    <w:p w:rsidR="002C39E8" w:rsidRPr="002C39E8" w:rsidRDefault="002C39E8" w:rsidP="002C39E8">
      <w:pPr>
        <w:spacing w:after="120" w:line="338" w:lineRule="atLeast"/>
        <w:rPr>
          <w:rFonts w:ascii="Times New Roman" w:eastAsia="Times New Roman" w:hAnsi="Times New Roman" w:cs="Times New Roman"/>
          <w:sz w:val="24"/>
          <w:szCs w:val="24"/>
          <w:bdr w:val="none" w:sz="0" w:space="0" w:color="auto" w:frame="1"/>
        </w:rPr>
      </w:pPr>
      <w:proofErr w:type="gramStart"/>
      <w:r w:rsidRPr="002C39E8">
        <w:rPr>
          <w:rFonts w:ascii="inherit" w:eastAsia="Times New Roman" w:hAnsi="inherit" w:cs="Segoe UI"/>
          <w:b/>
          <w:bCs/>
          <w:color w:val="000000"/>
          <w:sz w:val="23"/>
          <w:szCs w:val="23"/>
          <w:bdr w:val="none" w:sz="0" w:space="0" w:color="auto" w:frame="1"/>
        </w:rPr>
        <w:t>Lab :</w:t>
      </w:r>
      <w:proofErr w:type="gramEnd"/>
      <w:r w:rsidRPr="002C39E8">
        <w:rPr>
          <w:rFonts w:ascii="inherit" w:eastAsia="Times New Roman" w:hAnsi="inherit" w:cs="Segoe UI"/>
          <w:b/>
          <w:bCs/>
          <w:color w:val="000000"/>
          <w:sz w:val="23"/>
          <w:szCs w:val="23"/>
          <w:bdr w:val="none" w:sz="0" w:space="0" w:color="auto" w:frame="1"/>
        </w:rPr>
        <w:t xml:space="preserve"> Creating a Big Data Solution</w:t>
      </w:r>
    </w:p>
    <w:p w:rsidR="002C39E8" w:rsidRPr="002C39E8" w:rsidRDefault="002C39E8" w:rsidP="002C39E8">
      <w:pPr>
        <w:spacing w:after="120" w:line="338" w:lineRule="atLeast"/>
        <w:textAlignment w:val="baseline"/>
        <w:rPr>
          <w:rFonts w:ascii="Times New Roman" w:eastAsia="Times New Roman" w:hAnsi="Times New Roman" w:cs="Times New Roman"/>
          <w:sz w:val="24"/>
          <w:szCs w:val="24"/>
        </w:rPr>
      </w:pPr>
      <w:r w:rsidRPr="002C39E8">
        <w:rPr>
          <w:rFonts w:ascii="inherit" w:eastAsia="Times New Roman" w:hAnsi="inherit" w:cs="Segoe UI"/>
          <w:color w:val="000000"/>
          <w:sz w:val="23"/>
          <w:szCs w:val="23"/>
          <w:bdr w:val="none" w:sz="0" w:space="0" w:color="auto" w:frame="1"/>
        </w:rPr>
        <w:t>After completing this module, you will be able to:</w:t>
      </w:r>
    </w:p>
    <w:p w:rsidR="002C39E8" w:rsidRPr="002C39E8" w:rsidRDefault="002C39E8" w:rsidP="00B96917">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Design and implement an automated Big Data processing solution</w:t>
      </w:r>
    </w:p>
    <w:p w:rsidR="002C39E8" w:rsidRPr="002C39E8" w:rsidRDefault="002C39E8" w:rsidP="00B96917">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C39E8">
        <w:rPr>
          <w:rFonts w:ascii="inherit" w:eastAsia="Times New Roman" w:hAnsi="inherit" w:cs="Segoe UI"/>
          <w:color w:val="000000"/>
          <w:sz w:val="23"/>
          <w:szCs w:val="23"/>
          <w:bdr w:val="none" w:sz="0" w:space="0" w:color="auto" w:frame="1"/>
        </w:rPr>
        <w:t>Integrate Windows Azure HDInsight with Self-Service BI Solutions</w:t>
      </w:r>
    </w:p>
    <w:p w:rsidR="00D079C9" w:rsidRPr="00D079C9" w:rsidRDefault="00D079C9" w:rsidP="00CE5997">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17" w:rsidRDefault="00B96917" w:rsidP="00CE5997">
      <w:pPr>
        <w:spacing w:after="0" w:line="240" w:lineRule="auto"/>
      </w:pPr>
      <w:r>
        <w:separator/>
      </w:r>
    </w:p>
  </w:endnote>
  <w:endnote w:type="continuationSeparator" w:id="0">
    <w:p w:rsidR="00B96917" w:rsidRDefault="00B96917"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17" w:rsidRDefault="00B96917" w:rsidP="00CE5997">
      <w:pPr>
        <w:spacing w:after="0" w:line="240" w:lineRule="auto"/>
      </w:pPr>
      <w:r>
        <w:separator/>
      </w:r>
    </w:p>
  </w:footnote>
  <w:footnote w:type="continuationSeparator" w:id="0">
    <w:p w:rsidR="00B96917" w:rsidRDefault="00B96917"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B969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B969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B969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ACC"/>
    <w:multiLevelType w:val="multilevel"/>
    <w:tmpl w:val="EB4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4DD3"/>
    <w:multiLevelType w:val="multilevel"/>
    <w:tmpl w:val="A396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27BD7"/>
    <w:multiLevelType w:val="multilevel"/>
    <w:tmpl w:val="6200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A3039"/>
    <w:multiLevelType w:val="multilevel"/>
    <w:tmpl w:val="5E5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60100"/>
    <w:multiLevelType w:val="multilevel"/>
    <w:tmpl w:val="1E8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0424A"/>
    <w:multiLevelType w:val="multilevel"/>
    <w:tmpl w:val="91A4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95319"/>
    <w:multiLevelType w:val="multilevel"/>
    <w:tmpl w:val="6B0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B14EB"/>
    <w:multiLevelType w:val="multilevel"/>
    <w:tmpl w:val="5CA2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F754F"/>
    <w:multiLevelType w:val="multilevel"/>
    <w:tmpl w:val="2C8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C17CD"/>
    <w:multiLevelType w:val="multilevel"/>
    <w:tmpl w:val="70D4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D20FE"/>
    <w:multiLevelType w:val="multilevel"/>
    <w:tmpl w:val="CDA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1D6EAB"/>
    <w:multiLevelType w:val="multilevel"/>
    <w:tmpl w:val="CCD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A3427D"/>
    <w:multiLevelType w:val="multilevel"/>
    <w:tmpl w:val="EED4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71361"/>
    <w:multiLevelType w:val="multilevel"/>
    <w:tmpl w:val="553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F37FA"/>
    <w:multiLevelType w:val="multilevel"/>
    <w:tmpl w:val="474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5572F"/>
    <w:multiLevelType w:val="multilevel"/>
    <w:tmpl w:val="D88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3A48BE"/>
    <w:multiLevelType w:val="multilevel"/>
    <w:tmpl w:val="DE2A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5F41F7"/>
    <w:multiLevelType w:val="multilevel"/>
    <w:tmpl w:val="CCF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2C0345"/>
    <w:multiLevelType w:val="multilevel"/>
    <w:tmpl w:val="52B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CC7728"/>
    <w:multiLevelType w:val="multilevel"/>
    <w:tmpl w:val="079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613089"/>
    <w:multiLevelType w:val="multilevel"/>
    <w:tmpl w:val="5892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146097"/>
    <w:multiLevelType w:val="multilevel"/>
    <w:tmpl w:val="781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3762"/>
    <w:multiLevelType w:val="multilevel"/>
    <w:tmpl w:val="CE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9B121E"/>
    <w:multiLevelType w:val="multilevel"/>
    <w:tmpl w:val="63A0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287A2C"/>
    <w:multiLevelType w:val="multilevel"/>
    <w:tmpl w:val="59CE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550734"/>
    <w:multiLevelType w:val="multilevel"/>
    <w:tmpl w:val="0FA6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7B4630"/>
    <w:multiLevelType w:val="multilevel"/>
    <w:tmpl w:val="CBFA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D232AF"/>
    <w:multiLevelType w:val="multilevel"/>
    <w:tmpl w:val="4582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DF0203"/>
    <w:multiLevelType w:val="multilevel"/>
    <w:tmpl w:val="A1D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266010"/>
    <w:multiLevelType w:val="multilevel"/>
    <w:tmpl w:val="3C6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586E45"/>
    <w:multiLevelType w:val="multilevel"/>
    <w:tmpl w:val="294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2342CE"/>
    <w:multiLevelType w:val="multilevel"/>
    <w:tmpl w:val="5BE2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CE4FBA"/>
    <w:multiLevelType w:val="multilevel"/>
    <w:tmpl w:val="979E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DD67F3"/>
    <w:multiLevelType w:val="multilevel"/>
    <w:tmpl w:val="67F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58285E"/>
    <w:multiLevelType w:val="multilevel"/>
    <w:tmpl w:val="B1CC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080DE4"/>
    <w:multiLevelType w:val="multilevel"/>
    <w:tmpl w:val="4FE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5E0D1E"/>
    <w:multiLevelType w:val="multilevel"/>
    <w:tmpl w:val="DAA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1439E8"/>
    <w:multiLevelType w:val="multilevel"/>
    <w:tmpl w:val="5D7C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F30F3D"/>
    <w:multiLevelType w:val="multilevel"/>
    <w:tmpl w:val="8FE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35774D"/>
    <w:multiLevelType w:val="multilevel"/>
    <w:tmpl w:val="37E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3F000D"/>
    <w:multiLevelType w:val="multilevel"/>
    <w:tmpl w:val="238A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A41FA5"/>
    <w:multiLevelType w:val="multilevel"/>
    <w:tmpl w:val="5E6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6E64F5"/>
    <w:multiLevelType w:val="multilevel"/>
    <w:tmpl w:val="A9B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32403A"/>
    <w:multiLevelType w:val="multilevel"/>
    <w:tmpl w:val="792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25"/>
  </w:num>
  <w:num w:numId="4">
    <w:abstractNumId w:val="37"/>
  </w:num>
  <w:num w:numId="5">
    <w:abstractNumId w:val="10"/>
  </w:num>
  <w:num w:numId="6">
    <w:abstractNumId w:val="18"/>
  </w:num>
  <w:num w:numId="7">
    <w:abstractNumId w:val="35"/>
  </w:num>
  <w:num w:numId="8">
    <w:abstractNumId w:val="13"/>
  </w:num>
  <w:num w:numId="9">
    <w:abstractNumId w:val="2"/>
  </w:num>
  <w:num w:numId="10">
    <w:abstractNumId w:val="17"/>
  </w:num>
  <w:num w:numId="11">
    <w:abstractNumId w:val="0"/>
  </w:num>
  <w:num w:numId="12">
    <w:abstractNumId w:val="1"/>
  </w:num>
  <w:num w:numId="13">
    <w:abstractNumId w:val="9"/>
  </w:num>
  <w:num w:numId="14">
    <w:abstractNumId w:val="28"/>
  </w:num>
  <w:num w:numId="15">
    <w:abstractNumId w:val="39"/>
  </w:num>
  <w:num w:numId="16">
    <w:abstractNumId w:val="3"/>
  </w:num>
  <w:num w:numId="17">
    <w:abstractNumId w:val="16"/>
  </w:num>
  <w:num w:numId="18">
    <w:abstractNumId w:val="33"/>
  </w:num>
  <w:num w:numId="19">
    <w:abstractNumId w:val="4"/>
  </w:num>
  <w:num w:numId="20">
    <w:abstractNumId w:val="7"/>
  </w:num>
  <w:num w:numId="21">
    <w:abstractNumId w:val="19"/>
  </w:num>
  <w:num w:numId="22">
    <w:abstractNumId w:val="38"/>
  </w:num>
  <w:num w:numId="23">
    <w:abstractNumId w:val="41"/>
  </w:num>
  <w:num w:numId="24">
    <w:abstractNumId w:val="23"/>
  </w:num>
  <w:num w:numId="25">
    <w:abstractNumId w:val="43"/>
  </w:num>
  <w:num w:numId="26">
    <w:abstractNumId w:val="22"/>
  </w:num>
  <w:num w:numId="27">
    <w:abstractNumId w:val="34"/>
  </w:num>
  <w:num w:numId="28">
    <w:abstractNumId w:val="29"/>
  </w:num>
  <w:num w:numId="29">
    <w:abstractNumId w:val="26"/>
  </w:num>
  <w:num w:numId="30">
    <w:abstractNumId w:val="12"/>
  </w:num>
  <w:num w:numId="31">
    <w:abstractNumId w:val="27"/>
  </w:num>
  <w:num w:numId="32">
    <w:abstractNumId w:val="32"/>
  </w:num>
  <w:num w:numId="33">
    <w:abstractNumId w:val="5"/>
  </w:num>
  <w:num w:numId="34">
    <w:abstractNumId w:val="21"/>
  </w:num>
  <w:num w:numId="35">
    <w:abstractNumId w:val="36"/>
  </w:num>
  <w:num w:numId="36">
    <w:abstractNumId w:val="6"/>
  </w:num>
  <w:num w:numId="37">
    <w:abstractNumId w:val="11"/>
  </w:num>
  <w:num w:numId="38">
    <w:abstractNumId w:val="15"/>
  </w:num>
  <w:num w:numId="39">
    <w:abstractNumId w:val="24"/>
  </w:num>
  <w:num w:numId="40">
    <w:abstractNumId w:val="30"/>
  </w:num>
  <w:num w:numId="41">
    <w:abstractNumId w:val="20"/>
  </w:num>
  <w:num w:numId="42">
    <w:abstractNumId w:val="31"/>
  </w:num>
  <w:num w:numId="43">
    <w:abstractNumId w:val="42"/>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924FE"/>
    <w:rsid w:val="002C39E8"/>
    <w:rsid w:val="003815F6"/>
    <w:rsid w:val="003F0F00"/>
    <w:rsid w:val="00404E1B"/>
    <w:rsid w:val="004B1BE7"/>
    <w:rsid w:val="005B0A31"/>
    <w:rsid w:val="0067201A"/>
    <w:rsid w:val="006C6353"/>
    <w:rsid w:val="00701DC7"/>
    <w:rsid w:val="007469E2"/>
    <w:rsid w:val="007C65CC"/>
    <w:rsid w:val="0083616A"/>
    <w:rsid w:val="00894727"/>
    <w:rsid w:val="008B518E"/>
    <w:rsid w:val="008F57CB"/>
    <w:rsid w:val="00A1110B"/>
    <w:rsid w:val="00A525A5"/>
    <w:rsid w:val="00AC34A4"/>
    <w:rsid w:val="00B464F3"/>
    <w:rsid w:val="00B84E3F"/>
    <w:rsid w:val="00B96917"/>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2</cp:revision>
  <dcterms:created xsi:type="dcterms:W3CDTF">2016-03-05T20:29:00Z</dcterms:created>
  <dcterms:modified xsi:type="dcterms:W3CDTF">2016-03-05T20:29:00Z</dcterms:modified>
</cp:coreProperties>
</file>